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C12380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-313055</wp:posOffset>
                </wp:positionV>
                <wp:extent cx="337820" cy="8908415"/>
                <wp:effectExtent l="0" t="127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890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40" w:rsidRPr="00622B40" w:rsidRDefault="00622B4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22B4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La merce viaggia in esenzione di bolla di accompagnamento ai sensi dell’art. 4 e 4.7 del </w:t>
                            </w:r>
                            <w:proofErr w:type="spellStart"/>
                            <w:r w:rsidRPr="00622B40">
                              <w:rPr>
                                <w:color w:val="808080"/>
                                <w:sz w:val="16"/>
                                <w:szCs w:val="16"/>
                              </w:rPr>
                              <w:t>dpr</w:t>
                            </w:r>
                            <w:proofErr w:type="spellEnd"/>
                            <w:r w:rsidRPr="00622B4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627 del 06.10.78; trattasi infatti di campioni a prove tecniche distruttive.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5.55pt;margin-top:-24.65pt;width:26.6pt;height:70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" stroked="f">
                <v:textbox style="layout-flow:vertical;mso-layout-flow-alt:bottom-to-top">
                  <w:txbxContent>
                    <w:p w:rsidR="00622B40" w:rsidRPr="00622B40" w:rsidRDefault="00622B4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22B40">
                        <w:rPr>
                          <w:color w:val="808080"/>
                          <w:sz w:val="16"/>
                          <w:szCs w:val="16"/>
                        </w:rPr>
                        <w:t xml:space="preserve">La merce viaggia in esenzione di bolla di accompagnamento ai sensi dell’art. 4 e 4.7 del </w:t>
                      </w:r>
                      <w:proofErr w:type="spellStart"/>
                      <w:r w:rsidRPr="00622B40">
                        <w:rPr>
                          <w:color w:val="808080"/>
                          <w:sz w:val="16"/>
                          <w:szCs w:val="16"/>
                        </w:rPr>
                        <w:t>dpr</w:t>
                      </w:r>
                      <w:proofErr w:type="spellEnd"/>
                      <w:r w:rsidRPr="00622B40">
                        <w:rPr>
                          <w:color w:val="808080"/>
                          <w:sz w:val="16"/>
                          <w:szCs w:val="16"/>
                        </w:rPr>
                        <w:t xml:space="preserve"> 627 del 06.10.78; trattasi infatti di campioni a prove tecniche distruttive.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-1905</wp:posOffset>
                </wp:positionV>
                <wp:extent cx="3482340" cy="832485"/>
                <wp:effectExtent l="13335" t="762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8324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6B" w:rsidRPr="00975F3E" w:rsidRDefault="00592C6B" w:rsidP="00592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5F3E">
                              <w:rPr>
                                <w:sz w:val="22"/>
                                <w:szCs w:val="22"/>
                              </w:rPr>
                              <w:t>RICHIESTA DI PROVA</w:t>
                            </w:r>
                          </w:p>
                          <w:p w:rsidR="0079586C" w:rsidRDefault="0079586C" w:rsidP="00592C6B">
                            <w:pPr>
                              <w:jc w:val="center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COMPRESSIONE </w:t>
                            </w:r>
                            <w:r w:rsidR="00F3712E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SU </w:t>
                            </w: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>CUBI DI CLS</w:t>
                            </w:r>
                            <w:r w:rsidR="00362DD3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>,</w:t>
                            </w: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TRAZIONE </w:t>
                            </w:r>
                            <w:r w:rsidR="00362DD3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E PIEGA </w:t>
                            </w: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>SU BARRE E RETI</w:t>
                            </w:r>
                            <w:r w:rsidR="00F3712E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DA C.A.</w:t>
                            </w:r>
                          </w:p>
                          <w:p w:rsidR="003A539A" w:rsidRDefault="003A539A" w:rsidP="00D51B19">
                            <w:pPr>
                              <w:jc w:val="both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51B19" w:rsidRPr="00D51B19" w:rsidRDefault="00362DD3" w:rsidP="00D51B19">
                            <w:pPr>
                              <w:jc w:val="both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MR003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</w:t>
                            </w:r>
                            <w:r w:rsid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pag. 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9.8pt;margin-top:-.15pt;width:274.2pt;height:6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" fillcolor="#eeece1">
                <v:textbox>
                  <w:txbxContent>
                    <w:p w:rsidR="00592C6B" w:rsidRPr="00975F3E" w:rsidRDefault="00592C6B" w:rsidP="00592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5F3E">
                        <w:rPr>
                          <w:sz w:val="22"/>
                          <w:szCs w:val="22"/>
                        </w:rPr>
                        <w:t>RICHIESTA DI PROVA</w:t>
                      </w:r>
                    </w:p>
                    <w:p w:rsidR="0079586C" w:rsidRDefault="0079586C" w:rsidP="00592C6B">
                      <w:pPr>
                        <w:jc w:val="center"/>
                        <w:rPr>
                          <w:b/>
                          <w:color w:val="0070C0"/>
                          <w:sz w:val="22"/>
                        </w:rPr>
                      </w:pPr>
                      <w:r w:rsidRPr="00362DD3">
                        <w:rPr>
                          <w:b/>
                          <w:color w:val="0070C0"/>
                          <w:sz w:val="22"/>
                        </w:rPr>
                        <w:t xml:space="preserve">COMPRESSIONE </w:t>
                      </w:r>
                      <w:r w:rsidR="00F3712E" w:rsidRPr="00362DD3">
                        <w:rPr>
                          <w:b/>
                          <w:color w:val="0070C0"/>
                          <w:sz w:val="22"/>
                        </w:rPr>
                        <w:t xml:space="preserve">SU </w:t>
                      </w:r>
                      <w:r w:rsidRPr="00362DD3">
                        <w:rPr>
                          <w:b/>
                          <w:color w:val="0070C0"/>
                          <w:sz w:val="22"/>
                        </w:rPr>
                        <w:t>CUBI DI CLS</w:t>
                      </w:r>
                      <w:r w:rsidR="00362DD3" w:rsidRPr="00362DD3">
                        <w:rPr>
                          <w:b/>
                          <w:color w:val="0070C0"/>
                          <w:sz w:val="22"/>
                        </w:rPr>
                        <w:t>,</w:t>
                      </w:r>
                      <w:r w:rsidRPr="00362DD3">
                        <w:rPr>
                          <w:b/>
                          <w:color w:val="0070C0"/>
                          <w:sz w:val="22"/>
                        </w:rPr>
                        <w:t xml:space="preserve"> TRAZIONE </w:t>
                      </w:r>
                      <w:r w:rsidR="00362DD3" w:rsidRPr="00362DD3">
                        <w:rPr>
                          <w:b/>
                          <w:color w:val="0070C0"/>
                          <w:sz w:val="22"/>
                        </w:rPr>
                        <w:t xml:space="preserve">E PIEGA </w:t>
                      </w:r>
                      <w:r w:rsidRPr="00362DD3">
                        <w:rPr>
                          <w:b/>
                          <w:color w:val="0070C0"/>
                          <w:sz w:val="22"/>
                        </w:rPr>
                        <w:t>SU BARRE E RETI</w:t>
                      </w:r>
                      <w:r w:rsidR="00F3712E" w:rsidRPr="00362DD3">
                        <w:rPr>
                          <w:b/>
                          <w:color w:val="0070C0"/>
                          <w:sz w:val="22"/>
                        </w:rPr>
                        <w:t xml:space="preserve"> DA C.A.</w:t>
                      </w:r>
                    </w:p>
                    <w:p w:rsidR="003A539A" w:rsidRDefault="003A539A" w:rsidP="00D51B19">
                      <w:pPr>
                        <w:jc w:val="both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D51B19" w:rsidRPr="00D51B19" w:rsidRDefault="00362DD3" w:rsidP="00D51B19">
                      <w:pPr>
                        <w:jc w:val="both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>MR003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ab/>
                        <w:t xml:space="preserve">                                                          </w:t>
                      </w:r>
                      <w:r w:rsid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pag. 1/1</w:t>
                      </w:r>
                    </w:p>
                  </w:txbxContent>
                </v:textbox>
              </v:rect>
            </w:pict>
          </mc:Fallback>
        </mc:AlternateConten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4B5B95">
        <w:trPr>
          <w:trHeight w:val="344"/>
        </w:trPr>
        <w:tc>
          <w:tcPr>
            <w:tcW w:w="10516" w:type="dxa"/>
          </w:tcPr>
          <w:p w:rsidR="00975F3E" w:rsidRPr="004B5B95" w:rsidRDefault="004D591C" w:rsidP="004B5B95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</w:tc>
      </w:tr>
      <w:tr w:rsidR="004B5B95" w:rsidRPr="00C604EB" w:rsidTr="00C604EB">
        <w:trPr>
          <w:trHeight w:val="344"/>
        </w:trPr>
        <w:tc>
          <w:tcPr>
            <w:tcW w:w="10516" w:type="dxa"/>
          </w:tcPr>
          <w:p w:rsidR="004B5B95" w:rsidRPr="004B5B95" w:rsidRDefault="004B5B95" w:rsidP="004B5B95">
            <w:pPr>
              <w:tabs>
                <w:tab w:val="right" w:pos="9563"/>
              </w:tabs>
              <w:jc w:val="center"/>
              <w:rPr>
                <w:b/>
                <w:bCs/>
                <w:color w:val="FF0000"/>
                <w:sz w:val="22"/>
                <w:szCs w:val="16"/>
                <w:u w:val="single"/>
              </w:rPr>
            </w:pPr>
            <w:r w:rsidRPr="004B5B95">
              <w:rPr>
                <w:b/>
                <w:bCs/>
                <w:color w:val="FF0000"/>
                <w:sz w:val="22"/>
                <w:szCs w:val="16"/>
                <w:u w:val="single"/>
              </w:rPr>
              <w:t>IL MODULO VA COMPILATO OBBLIGATORIAMENTE IN TUTTE LE SUE PARTI.</w:t>
            </w:r>
          </w:p>
          <w:p w:rsidR="004B5B95" w:rsidRPr="004B5B95" w:rsidRDefault="004B5B95" w:rsidP="004B5B95">
            <w:pPr>
              <w:tabs>
                <w:tab w:val="right" w:pos="9563"/>
              </w:tabs>
              <w:jc w:val="center"/>
              <w:rPr>
                <w:bCs/>
                <w:sz w:val="10"/>
                <w:szCs w:val="10"/>
                <w:u w:val="single"/>
              </w:rPr>
            </w:pPr>
            <w:r w:rsidRPr="004B5B95">
              <w:rPr>
                <w:b/>
                <w:bCs/>
                <w:color w:val="FF0000"/>
                <w:sz w:val="22"/>
                <w:szCs w:val="16"/>
                <w:u w:val="single"/>
              </w:rPr>
              <w:t>DIVERSAMENTE IL MATERIALE VERRA’ RESPINTO.</w:t>
            </w:r>
          </w:p>
        </w:tc>
      </w:tr>
    </w:tbl>
    <w:p w:rsidR="008E293B" w:rsidRPr="007000C6" w:rsidRDefault="008E293B" w:rsidP="009D0F91">
      <w:pPr>
        <w:spacing w:before="60" w:after="60"/>
        <w:jc w:val="center"/>
        <w:rPr>
          <w:b/>
          <w:bCs/>
          <w:sz w:val="22"/>
          <w:szCs w:val="22"/>
        </w:rPr>
      </w:pPr>
      <w:r w:rsidRPr="007000C6">
        <w:rPr>
          <w:b/>
          <w:bCs/>
          <w:sz w:val="22"/>
          <w:szCs w:val="22"/>
        </w:rPr>
        <w:t>Oggetto : LEGGE 1086/71 – D.M</w:t>
      </w:r>
      <w:r w:rsidR="005C7CC7" w:rsidRPr="007000C6">
        <w:rPr>
          <w:b/>
          <w:bCs/>
          <w:sz w:val="22"/>
          <w:szCs w:val="22"/>
        </w:rPr>
        <w:t>. II.TT. 17/01/1</w:t>
      </w:r>
      <w:r w:rsidR="00E76924">
        <w:rPr>
          <w:b/>
          <w:bCs/>
          <w:sz w:val="22"/>
          <w:szCs w:val="22"/>
        </w:rPr>
        <w:t>8 – Controlli sui materiali</w:t>
      </w:r>
    </w:p>
    <w:p w:rsidR="00C53E1B" w:rsidRDefault="00C1238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6673850" cy="1109980"/>
                <wp:effectExtent l="9525" t="9525" r="12700" b="1397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2B" w:rsidRDefault="00774240" w:rsidP="00627A42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C6B">
                              <w:rPr>
                                <w:sz w:val="16"/>
                                <w:szCs w:val="16"/>
                              </w:rPr>
                              <w:t>IL SOTTOSCRITTO________________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__, DIRETTORE DEI LAVORI ____________________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_________(e-mail PEC del DL)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DICHIARA SOTTO LA PROPRIA RESPONSABILITA’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(a norma del </w:t>
                            </w:r>
                            <w:r w:rsidR="00CB59C3">
                              <w:rPr>
                                <w:b/>
                                <w:sz w:val="16"/>
                                <w:szCs w:val="16"/>
                              </w:rPr>
                              <w:t>D.M</w:t>
                            </w:r>
                            <w:r w:rsidR="005C7CC7">
                              <w:rPr>
                                <w:b/>
                                <w:sz w:val="16"/>
                                <w:szCs w:val="16"/>
                              </w:rPr>
                              <w:t>. 17.01.1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D5602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 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DATI</w:t>
                            </w:r>
                            <w:r w:rsidR="00D5602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CHE SEGUONO</w:t>
                            </w:r>
                            <w:r w:rsidRPr="005C7C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D5602B" w:rsidRPr="00D5602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DELEGA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IL SIG.________________________________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______DELLA 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DITTA______________________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ALLA CONSERVAZIONE E CONSEGNA</w:t>
                            </w:r>
                            <w:r w:rsidR="00CB59C3" w:rsidRPr="00CB59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9C3">
                              <w:rPr>
                                <w:sz w:val="16"/>
                                <w:szCs w:val="16"/>
                              </w:rPr>
                              <w:t>AL VOSTRO LABORATORIO</w:t>
                            </w:r>
                            <w:r w:rsidR="00CB59C3">
                              <w:rPr>
                                <w:sz w:val="16"/>
                                <w:szCs w:val="16"/>
                              </w:rPr>
                              <w:t xml:space="preserve"> DEI CAMPIONI </w:t>
                            </w:r>
                            <w:r w:rsidR="00D5602B" w:rsidRPr="00592C6B">
                              <w:rPr>
                                <w:sz w:val="16"/>
                                <w:szCs w:val="16"/>
                              </w:rPr>
                              <w:t>DA SOTTOPORRE ALLE PROVE SOTTO DEFINITE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B59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 xml:space="preserve">I PROVINI PROVENGONO DAL </w:t>
                            </w:r>
                            <w:r w:rsidRPr="00F536E0">
                              <w:rPr>
                                <w:b/>
                                <w:sz w:val="16"/>
                                <w:szCs w:val="16"/>
                              </w:rPr>
                              <w:t>CANTIERE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 xml:space="preserve"> (indicare il tipo di opera)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E293B" w:rsidRPr="00356924" w:rsidRDefault="00264327" w:rsidP="00627A42">
                            <w:pPr>
                              <w:spacing w:line="360" w:lineRule="auto"/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sito 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in via/località_________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COMUNE DI____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PROVINCIA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525.5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">
                <v:textbox>
                  <w:txbxContent>
                    <w:p w:rsidR="00D5602B" w:rsidRDefault="00774240" w:rsidP="00627A42">
                      <w:pPr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C6B">
                        <w:rPr>
                          <w:sz w:val="16"/>
                          <w:szCs w:val="16"/>
                        </w:rPr>
                        <w:t>IL SOTTOSCRITTO________________</w:t>
                      </w:r>
                      <w:r w:rsidR="005C7CC7">
                        <w:rPr>
                          <w:sz w:val="16"/>
                          <w:szCs w:val="16"/>
                        </w:rPr>
                        <w:t>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</w:t>
                      </w:r>
                      <w:r w:rsidR="005C7CC7">
                        <w:rPr>
                          <w:sz w:val="16"/>
                          <w:szCs w:val="16"/>
                        </w:rPr>
                        <w:t>__, DIRETTORE DEI LAVORI ____________________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</w:t>
                      </w:r>
                      <w:r w:rsidR="005C7CC7">
                        <w:rPr>
                          <w:sz w:val="16"/>
                          <w:szCs w:val="16"/>
                        </w:rPr>
                        <w:t>_________(e-mail PEC del DL)</w:t>
                      </w:r>
                      <w:r w:rsidRPr="00592C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2C6B">
                        <w:rPr>
                          <w:b/>
                          <w:sz w:val="16"/>
                          <w:szCs w:val="16"/>
                          <w:u w:val="single"/>
                        </w:rPr>
                        <w:t>DICHIARA SOTTO LA PROPRIA RESPONSABILITA’</w:t>
                      </w:r>
                      <w:r w:rsidRPr="00592C6B">
                        <w:rPr>
                          <w:b/>
                          <w:sz w:val="16"/>
                          <w:szCs w:val="16"/>
                        </w:rPr>
                        <w:t xml:space="preserve"> (a norma del </w:t>
                      </w:r>
                      <w:r w:rsidR="00CB59C3">
                        <w:rPr>
                          <w:b/>
                          <w:sz w:val="16"/>
                          <w:szCs w:val="16"/>
                        </w:rPr>
                        <w:t>D.M</w:t>
                      </w:r>
                      <w:r w:rsidR="005C7CC7">
                        <w:rPr>
                          <w:b/>
                          <w:sz w:val="16"/>
                          <w:szCs w:val="16"/>
                        </w:rPr>
                        <w:t>. 17.01.1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Pr="00592C6B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D5602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I </w:t>
                      </w:r>
                      <w:r w:rsidRPr="00592C6B">
                        <w:rPr>
                          <w:b/>
                          <w:sz w:val="16"/>
                          <w:szCs w:val="16"/>
                          <w:u w:val="single"/>
                        </w:rPr>
                        <w:t>DATI</w:t>
                      </w:r>
                      <w:r w:rsidR="00D5602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CHE SEGUONO</w:t>
                      </w:r>
                      <w:r w:rsidRPr="005C7CC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5602B">
                        <w:rPr>
                          <w:sz w:val="16"/>
                          <w:szCs w:val="16"/>
                        </w:rPr>
                        <w:t xml:space="preserve">E </w:t>
                      </w:r>
                      <w:r w:rsidR="00D5602B" w:rsidRPr="00D5602B">
                        <w:rPr>
                          <w:b/>
                          <w:sz w:val="16"/>
                          <w:szCs w:val="16"/>
                          <w:u w:val="single"/>
                        </w:rPr>
                        <w:t>DELEGA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IL SIG.________________________________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______DELLA </w:t>
                      </w:r>
                      <w:r w:rsidR="00D5602B">
                        <w:rPr>
                          <w:sz w:val="16"/>
                          <w:szCs w:val="16"/>
                        </w:rPr>
                        <w:t>DITTA______________________</w:t>
                      </w:r>
                      <w:r w:rsidR="0084760F">
                        <w:rPr>
                          <w:sz w:val="16"/>
                          <w:szCs w:val="16"/>
                        </w:rPr>
                        <w:t>_____________</w:t>
                      </w:r>
                      <w:r w:rsidR="00D5602B">
                        <w:rPr>
                          <w:sz w:val="16"/>
                          <w:szCs w:val="16"/>
                        </w:rPr>
                        <w:t>ALLA CONSERVAZIONE E CONSEGNA</w:t>
                      </w:r>
                      <w:r w:rsidR="00CB59C3" w:rsidRPr="00CB59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B59C3">
                        <w:rPr>
                          <w:sz w:val="16"/>
                          <w:szCs w:val="16"/>
                        </w:rPr>
                        <w:t>AL VOSTRO LABORATORIO</w:t>
                      </w:r>
                      <w:r w:rsidR="00CB59C3">
                        <w:rPr>
                          <w:sz w:val="16"/>
                          <w:szCs w:val="16"/>
                        </w:rPr>
                        <w:t xml:space="preserve"> DEI CAMPIONI </w:t>
                      </w:r>
                      <w:r w:rsidR="00D5602B" w:rsidRPr="00592C6B">
                        <w:rPr>
                          <w:sz w:val="16"/>
                          <w:szCs w:val="16"/>
                        </w:rPr>
                        <w:t>DA SOTTOPORRE ALLE PROVE SOTTO DEFINITE</w:t>
                      </w:r>
                      <w:r w:rsidR="00D5602B">
                        <w:rPr>
                          <w:sz w:val="16"/>
                          <w:szCs w:val="16"/>
                        </w:rPr>
                        <w:t>.</w:t>
                      </w:r>
                      <w:r w:rsidR="00CB59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602B">
                        <w:rPr>
                          <w:sz w:val="16"/>
                          <w:szCs w:val="16"/>
                        </w:rPr>
                        <w:t xml:space="preserve">I PROVINI PROVENGONO DAL </w:t>
                      </w:r>
                      <w:r w:rsidRPr="00F536E0">
                        <w:rPr>
                          <w:b/>
                          <w:sz w:val="16"/>
                          <w:szCs w:val="16"/>
                        </w:rPr>
                        <w:t>CANTIERE</w:t>
                      </w:r>
                      <w:r w:rsidRPr="00592C6B">
                        <w:rPr>
                          <w:sz w:val="16"/>
                          <w:szCs w:val="16"/>
                        </w:rPr>
                        <w:t>:</w:t>
                      </w:r>
                      <w:r w:rsidR="00D5602B">
                        <w:rPr>
                          <w:sz w:val="16"/>
                          <w:szCs w:val="16"/>
                        </w:rPr>
                        <w:t xml:space="preserve"> (indicare il tipo di opera)</w:t>
                      </w:r>
                      <w:r w:rsidR="0084760F">
                        <w:rPr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592C6B">
                        <w:rPr>
                          <w:sz w:val="16"/>
                          <w:szCs w:val="16"/>
                        </w:rPr>
                        <w:t>___</w:t>
                      </w:r>
                      <w:r w:rsidR="00743942">
                        <w:rPr>
                          <w:sz w:val="16"/>
                          <w:szCs w:val="16"/>
                        </w:rPr>
                        <w:t>______</w:t>
                      </w:r>
                      <w:r w:rsidR="00D5602B"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Pr="00592C6B">
                        <w:rPr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E293B" w:rsidRPr="00356924" w:rsidRDefault="00264327" w:rsidP="00627A42">
                      <w:pPr>
                        <w:spacing w:line="360" w:lineRule="auto"/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sito </w:t>
                      </w:r>
                      <w:r w:rsidR="00774240">
                        <w:rPr>
                          <w:sz w:val="16"/>
                          <w:szCs w:val="16"/>
                        </w:rPr>
                        <w:t>in via/località_________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__________________</w:t>
                      </w:r>
                      <w:r w:rsidR="00774240">
                        <w:rPr>
                          <w:sz w:val="16"/>
                          <w:szCs w:val="16"/>
                        </w:rPr>
                        <w:t>_____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____________</w:t>
                      </w:r>
                      <w:r w:rsidR="0077424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COMUNE DI____</w:t>
                      </w:r>
                      <w:r w:rsidR="00743942">
                        <w:rPr>
                          <w:sz w:val="16"/>
                          <w:szCs w:val="16"/>
                        </w:rPr>
                        <w:t>______</w:t>
                      </w:r>
                      <w:r w:rsidR="00774240">
                        <w:rPr>
                          <w:sz w:val="16"/>
                          <w:szCs w:val="16"/>
                        </w:rPr>
                        <w:t>________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</w:t>
                      </w:r>
                      <w:r w:rsidR="00774240">
                        <w:rPr>
                          <w:sz w:val="16"/>
                          <w:szCs w:val="16"/>
                        </w:rPr>
                        <w:t>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________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PROVINCIA</w:t>
                      </w:r>
                      <w:r w:rsidR="00743942">
                        <w:rPr>
                          <w:sz w:val="16"/>
                          <w:szCs w:val="16"/>
                        </w:rPr>
                        <w:t>_______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3942" w:rsidRDefault="00C1238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6658771" cy="3732663"/>
                <wp:effectExtent l="0" t="0" r="27940" b="2032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771" cy="373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2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290"/>
                              <w:gridCol w:w="987"/>
                              <w:gridCol w:w="304"/>
                              <w:gridCol w:w="1435"/>
                              <w:gridCol w:w="951"/>
                              <w:gridCol w:w="945"/>
                              <w:gridCol w:w="146"/>
                              <w:gridCol w:w="350"/>
                              <w:gridCol w:w="968"/>
                              <w:gridCol w:w="532"/>
                              <w:gridCol w:w="467"/>
                              <w:gridCol w:w="866"/>
                              <w:gridCol w:w="837"/>
                              <w:gridCol w:w="838"/>
                            </w:tblGrid>
                            <w:tr w:rsidR="00772988" w:rsidTr="004B5B95">
                              <w:trPr>
                                <w:trHeight w:val="198"/>
                              </w:trPr>
                              <w:tc>
                                <w:tcPr>
                                  <w:tcW w:w="5032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COMPRESSIONE CUBI E/O CILINDRI IN CALCESTRUZZO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N ISO 12390/3-7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TRAZIONE E PIEGA SU BARRE DI ACCIAIO PER C.A.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EN ISO 15630/1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225"/>
                              </w:trPr>
                              <w:tc>
                                <w:tcPr>
                                  <w:tcW w:w="5032" w:type="dxa"/>
                                  <w:gridSpan w:val="7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83"/>
                              </w:trPr>
                              <w:tc>
                                <w:tcPr>
                                  <w:tcW w:w="5032" w:type="dxa"/>
                                  <w:gridSpan w:val="7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765"/>
                              </w:trPr>
                              <w:tc>
                                <w:tcPr>
                                  <w:tcW w:w="5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Rif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di Verbale Prelievo 2 cubi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a+b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Struttura corrispondente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(es: fondazioni,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solaio,etc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Data getto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(e verbale)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gg.mm.aaaa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Verbale di prelievo n°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terna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Struttura corrispondente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(es: fondazioni, solaio,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Verbale di prelievo n°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5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TRAZIONE E DISTACCO DEL NODO PER RETI DA C.A.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EN ISO 15630/2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Ømin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;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Ømax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; passo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Struttura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Verbale di prelievo n°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942" w:rsidRPr="00356924" w:rsidRDefault="00743942" w:rsidP="00D629A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524.3pt;height:2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">
                <v:textbox>
                  <w:txbxContent>
                    <w:tbl>
                      <w:tblPr>
                        <w:tblW w:w="992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290"/>
                        <w:gridCol w:w="987"/>
                        <w:gridCol w:w="304"/>
                        <w:gridCol w:w="1435"/>
                        <w:gridCol w:w="951"/>
                        <w:gridCol w:w="945"/>
                        <w:gridCol w:w="146"/>
                        <w:gridCol w:w="350"/>
                        <w:gridCol w:w="968"/>
                        <w:gridCol w:w="532"/>
                        <w:gridCol w:w="467"/>
                        <w:gridCol w:w="866"/>
                        <w:gridCol w:w="837"/>
                        <w:gridCol w:w="838"/>
                      </w:tblGrid>
                      <w:tr w:rsidR="00772988" w:rsidTr="004B5B95">
                        <w:trPr>
                          <w:trHeight w:val="198"/>
                        </w:trPr>
                        <w:tc>
                          <w:tcPr>
                            <w:tcW w:w="5032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COMPRESSIONE CUBI E/O CILINDRI IN CALCESTRUZZO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 ISO 12390/3-7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TRAZIONE E PIEGA SU BARRE DI ACCIAIO PER C.A.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EN ISO 15630/1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225"/>
                        </w:trPr>
                        <w:tc>
                          <w:tcPr>
                            <w:tcW w:w="5032" w:type="dxa"/>
                            <w:gridSpan w:val="7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83"/>
                        </w:trPr>
                        <w:tc>
                          <w:tcPr>
                            <w:tcW w:w="5032" w:type="dxa"/>
                            <w:gridSpan w:val="7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765"/>
                        </w:trPr>
                        <w:tc>
                          <w:tcPr>
                            <w:tcW w:w="5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Rif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di Verbale Prelievo 2 cubi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a+b</w:t>
                            </w:r>
                            <w:proofErr w:type="spellEnd"/>
                          </w:p>
                        </w:tc>
                        <w:tc>
                          <w:tcPr>
                            <w:tcW w:w="98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Rc</w:t>
                            </w:r>
                            <w:proofErr w:type="spellEnd"/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Struttura corrispondente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(es: fondazioni,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solaio,etc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Data getto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(e verbale)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gg.mm.aaaa</w:t>
                            </w:r>
                            <w:proofErr w:type="spellEnd"/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Verbale di prelievo n°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Pos</w:t>
                            </w:r>
                            <w:proofErr w:type="spellEnd"/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terna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Struttura corrispondente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(es: fondazioni, solaio,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Verbale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Verbale di prelievo n°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5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TRAZIONE E DISTACCO DEL NODO PER RETI DA C.A.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EN ISO 15630/2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Pos</w:t>
                            </w:r>
                            <w:proofErr w:type="spellEnd"/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Ømin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Ømax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; passo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Struttura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  <w:t>Verbale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Verbale di prelievo n°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43942" w:rsidRPr="00356924" w:rsidRDefault="00743942" w:rsidP="00D629A9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C1238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A441C6C" wp14:editId="0203481C">
                <wp:extent cx="6673850" cy="1939290"/>
                <wp:effectExtent l="9525" t="9525" r="12700" b="13335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2"/>
                              <w:gridCol w:w="567"/>
                              <w:gridCol w:w="1984"/>
                              <w:gridCol w:w="505"/>
                              <w:gridCol w:w="1055"/>
                              <w:gridCol w:w="2197"/>
                              <w:gridCol w:w="3118"/>
                            </w:tblGrid>
                            <w:tr w:rsidR="00C55B7A" w:rsidRPr="00C604EB" w:rsidTr="00225169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22" w:type="dxa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DATI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INTESTAZIONE CERTIFICATO/RDP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  <w:vAlign w:val="center"/>
                                </w:tcPr>
                                <w:p w:rsidR="00C55B7A" w:rsidRPr="00717399" w:rsidRDefault="00C55B7A" w:rsidP="007D1125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INTESTAZIONE FATTURA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C55B7A" w:rsidRPr="00717399" w:rsidRDefault="00C53E1B" w:rsidP="007D1125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C55B7A" w:rsidRPr="00C604EB" w:rsidTr="00225169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Ragione sociale</w:t>
                                  </w:r>
                                  <w:r w:rsidR="00C53E1B">
                                    <w:rPr>
                                      <w:sz w:val="16"/>
                                      <w:szCs w:val="16"/>
                                    </w:rPr>
                                    <w:t xml:space="preserve"> / Nome e Cognome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:rsidR="00C55B7A" w:rsidRPr="00717399" w:rsidRDefault="00C55B7A" w:rsidP="004F42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C55B7A" w:rsidRPr="00C604EB" w:rsidTr="0022516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:rsidTr="0022516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Località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:rsidTr="00225169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:rsidR="00C55B7A" w:rsidRPr="00717399" w:rsidRDefault="007000C6" w:rsidP="00225169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Cap-Città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3F9B" w:rsidRPr="00C604EB" w:rsidTr="00225169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489" w:type="dxa"/>
                                  <w:gridSpan w:val="2"/>
                                  <w:vAlign w:val="center"/>
                                </w:tcPr>
                                <w:p w:rsidR="004C3F9B" w:rsidRPr="00225169" w:rsidRDefault="004C3F9B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P.IVA /C.F.</w:t>
                                  </w:r>
                                </w:p>
                                <w:p w:rsidR="004C3F9B" w:rsidRPr="00717399" w:rsidRDefault="004C3F9B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intestatario fattura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C3F9B" w:rsidRPr="00717399" w:rsidRDefault="004C3F9B" w:rsidP="004C3F9B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:rsidR="004C3F9B" w:rsidRPr="00225169" w:rsidRDefault="004C3F9B" w:rsidP="004C3F9B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COD.UNIVOCO/PEC</w:t>
                                  </w:r>
                                </w:p>
                                <w:p w:rsidR="004C3F9B" w:rsidRPr="004C3F9B" w:rsidRDefault="004C3F9B" w:rsidP="004C3F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516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intestatario fattura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4C3F9B" w:rsidRPr="00717399" w:rsidRDefault="004C3F9B" w:rsidP="004C3F9B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 w:rsidR="004C3F9B" w:rsidRDefault="004C3F9B" w:rsidP="00C53E1B">
                                  <w:pPr>
                                    <w:pStyle w:val="Didascalia"/>
                                    <w:ind w:left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3E1B">
                                    <w:rPr>
                                      <w:sz w:val="15"/>
                                      <w:szCs w:val="15"/>
                                    </w:rPr>
                                    <w:t>TELEFONO</w:t>
                                  </w:r>
                                  <w:r w:rsidRPr="00C53E1B">
                                    <w:rPr>
                                      <w:b w:val="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C53E1B">
                                    <w:rPr>
                                      <w:sz w:val="15"/>
                                      <w:szCs w:val="15"/>
                                    </w:rPr>
                                    <w:t>COMMITTENTE:</w:t>
                                  </w:r>
                                </w:p>
                                <w:p w:rsidR="004C3F9B" w:rsidRPr="00C53E1B" w:rsidRDefault="004C3F9B" w:rsidP="00C53E1B">
                                  <w:r>
                                    <w:t>_______________________</w:t>
                                  </w:r>
                                </w:p>
                              </w:tc>
                            </w:tr>
                            <w:tr w:rsidR="00C55B7A" w:rsidRPr="00C604EB" w:rsidTr="00C55B7A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  <w:vAlign w:val="center"/>
                                </w:tcPr>
                                <w:p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E-mail per invio fattura e avviso prove in consegna</w:t>
                                  </w:r>
                                  <w:r w:rsidR="007000C6">
                                    <w:rPr>
                                      <w:sz w:val="16"/>
                                      <w:szCs w:val="16"/>
                                    </w:rPr>
                                    <w:t xml:space="preserve">    _</w:t>
                                  </w:r>
                                  <w:r w:rsidR="004C3F9B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</w:t>
                                  </w:r>
                                  <w:r w:rsidR="007000C6">
                                    <w:rPr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C55B7A" w:rsidRPr="00C604EB" w:rsidTr="00C55B7A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</w:tcPr>
                                <w:p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TIPO DI PAGAMENTO AL RITIRO DEI CERTIFICATI/RDP:     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="008977BE">
                                    <w:rPr>
                                      <w:sz w:val="16"/>
                                      <w:szCs w:val="16"/>
                                    </w:rPr>
                                    <w:t xml:space="preserve">  POS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Assegno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Bonifico Bancario</w:t>
                                  </w:r>
                                </w:p>
                              </w:tc>
                            </w:tr>
                          </w:tbl>
                          <w:p w:rsidR="00C55B7A" w:rsidRPr="00356924" w:rsidRDefault="00C55B7A" w:rsidP="00C55B7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525.5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">
                <v:textbox>
                  <w:txbxContent>
                    <w:tbl>
                      <w:tblPr>
                        <w:tblW w:w="10348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2"/>
                        <w:gridCol w:w="567"/>
                        <w:gridCol w:w="1984"/>
                        <w:gridCol w:w="505"/>
                        <w:gridCol w:w="1055"/>
                        <w:gridCol w:w="2197"/>
                        <w:gridCol w:w="3118"/>
                      </w:tblGrid>
                      <w:tr w:rsidR="00C55B7A" w:rsidRPr="00C604EB" w:rsidTr="00225169">
                        <w:trPr>
                          <w:trHeight w:val="227"/>
                          <w:jc w:val="center"/>
                        </w:trPr>
                        <w:tc>
                          <w:tcPr>
                            <w:tcW w:w="922" w:type="dxa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DATI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INTESTAZIONE CERTIFICATO/RDP</w:t>
                            </w:r>
                          </w:p>
                        </w:tc>
                        <w:tc>
                          <w:tcPr>
                            <w:tcW w:w="3252" w:type="dxa"/>
                            <w:gridSpan w:val="2"/>
                            <w:vAlign w:val="center"/>
                          </w:tcPr>
                          <w:p w:rsidR="00C55B7A" w:rsidRPr="00717399" w:rsidRDefault="00C55B7A" w:rsidP="007D1125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INTESTAZIONE FATTURA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C55B7A" w:rsidRPr="00717399" w:rsidRDefault="00C53E1B" w:rsidP="007D1125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COMMITTENTE</w:t>
                            </w:r>
                          </w:p>
                        </w:tc>
                      </w:tr>
                      <w:tr w:rsidR="00C55B7A" w:rsidRPr="00C604EB" w:rsidTr="00225169">
                        <w:trPr>
                          <w:trHeight w:val="464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Ragione sociale</w:t>
                            </w:r>
                            <w:r w:rsidR="00C53E1B">
                              <w:rPr>
                                <w:sz w:val="16"/>
                                <w:szCs w:val="16"/>
                              </w:rPr>
                              <w:t xml:space="preserve"> / Nome e Cognome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C55B7A" w:rsidRPr="00717399" w:rsidRDefault="00C55B7A" w:rsidP="004F42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</w:tc>
                      </w:tr>
                      <w:tr w:rsidR="00C55B7A" w:rsidRPr="00C604EB" w:rsidTr="00225169">
                        <w:trPr>
                          <w:trHeight w:val="300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:rsidTr="00225169">
                        <w:trPr>
                          <w:trHeight w:val="300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Località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:rsidTr="00225169">
                        <w:trPr>
                          <w:trHeight w:val="227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:rsidR="00C55B7A" w:rsidRPr="00717399" w:rsidRDefault="007000C6" w:rsidP="00225169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Cap-Città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3F9B" w:rsidRPr="00C604EB" w:rsidTr="00225169">
                        <w:trPr>
                          <w:trHeight w:val="397"/>
                          <w:jc w:val="center"/>
                        </w:trPr>
                        <w:tc>
                          <w:tcPr>
                            <w:tcW w:w="1489" w:type="dxa"/>
                            <w:gridSpan w:val="2"/>
                            <w:vAlign w:val="center"/>
                          </w:tcPr>
                          <w:p w:rsidR="004C3F9B" w:rsidRPr="00225169" w:rsidRDefault="004C3F9B" w:rsidP="004F427A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P.IVA /C.F.</w:t>
                            </w:r>
                          </w:p>
                          <w:p w:rsidR="004C3F9B" w:rsidRPr="00717399" w:rsidRDefault="004C3F9B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intestatario fattura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C3F9B" w:rsidRPr="00717399" w:rsidRDefault="004C3F9B" w:rsidP="004C3F9B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:rsidR="004C3F9B" w:rsidRPr="00225169" w:rsidRDefault="004C3F9B" w:rsidP="004C3F9B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COD.UNIVOCO/PEC</w:t>
                            </w:r>
                          </w:p>
                          <w:p w:rsidR="004C3F9B" w:rsidRPr="004C3F9B" w:rsidRDefault="004C3F9B" w:rsidP="004C3F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5169">
                              <w:rPr>
                                <w:b/>
                                <w:sz w:val="14"/>
                                <w:szCs w:val="14"/>
                              </w:rPr>
                              <w:t>intestatario fattura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4C3F9B" w:rsidRPr="00717399" w:rsidRDefault="004C3F9B" w:rsidP="004C3F9B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 w:rsidR="004C3F9B" w:rsidRDefault="004C3F9B" w:rsidP="00C53E1B">
                            <w:pPr>
                              <w:pStyle w:val="Didascalia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  <w:r w:rsidRPr="00C53E1B">
                              <w:rPr>
                                <w:sz w:val="15"/>
                                <w:szCs w:val="15"/>
                              </w:rPr>
                              <w:t>TELEFONO</w:t>
                            </w:r>
                            <w:r w:rsidRPr="00C53E1B">
                              <w:rPr>
                                <w:b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53E1B">
                              <w:rPr>
                                <w:sz w:val="15"/>
                                <w:szCs w:val="15"/>
                              </w:rPr>
                              <w:t>COMMITTENTE:</w:t>
                            </w:r>
                          </w:p>
                          <w:p w:rsidR="004C3F9B" w:rsidRPr="00C53E1B" w:rsidRDefault="004C3F9B" w:rsidP="00C53E1B">
                            <w:r>
                              <w:t>_______________________</w:t>
                            </w:r>
                          </w:p>
                        </w:tc>
                      </w:tr>
                      <w:tr w:rsidR="00C55B7A" w:rsidRPr="00C604EB" w:rsidTr="00C55B7A">
                        <w:trPr>
                          <w:trHeight w:val="318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  <w:vAlign w:val="center"/>
                          </w:tcPr>
                          <w:p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E-mail per invio fattura e avviso prove in consegna</w:t>
                            </w:r>
                            <w:r w:rsidR="007000C6">
                              <w:rPr>
                                <w:sz w:val="16"/>
                                <w:szCs w:val="16"/>
                              </w:rPr>
                              <w:t xml:space="preserve">    _</w:t>
                            </w:r>
                            <w:r w:rsidR="004C3F9B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7000C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C55B7A" w:rsidRPr="00C604EB" w:rsidTr="00C55B7A">
                        <w:trPr>
                          <w:trHeight w:val="203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</w:tcPr>
                          <w:p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TIPO DI PAGAMENTO AL RITIRO DEI CERTIFICATI/RDP:     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="008977BE">
                              <w:rPr>
                                <w:sz w:val="16"/>
                                <w:szCs w:val="16"/>
                              </w:rPr>
                              <w:t xml:space="preserve">  POS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Assegno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Bonifico Bancario</w:t>
                            </w:r>
                          </w:p>
                        </w:tc>
                      </w:tr>
                    </w:tbl>
                    <w:p w:rsidR="00C55B7A" w:rsidRPr="00356924" w:rsidRDefault="00C55B7A" w:rsidP="00C55B7A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4B5B95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07" w:rsidRPr="00D51B19" w:rsidRDefault="002F6D07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2F6D07" w:rsidRPr="00D51B19" w:rsidRDefault="002F6D07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9A3CAB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10/12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9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07" w:rsidRPr="00D51B19" w:rsidRDefault="002F6D07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2F6D07" w:rsidRPr="00D51B19" w:rsidRDefault="002F6D07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7B"/>
    <w:rsid w:val="00011F72"/>
    <w:rsid w:val="00042250"/>
    <w:rsid w:val="000458B9"/>
    <w:rsid w:val="00072A43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64327"/>
    <w:rsid w:val="002733B4"/>
    <w:rsid w:val="002A3C47"/>
    <w:rsid w:val="002B10D3"/>
    <w:rsid w:val="002B672B"/>
    <w:rsid w:val="002C2418"/>
    <w:rsid w:val="002F6D07"/>
    <w:rsid w:val="00336458"/>
    <w:rsid w:val="00356924"/>
    <w:rsid w:val="00362DD3"/>
    <w:rsid w:val="0037653C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B5B95"/>
    <w:rsid w:val="004C0C2B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5F6CAE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2988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D2CE5"/>
    <w:rsid w:val="008D52AE"/>
    <w:rsid w:val="008E1EF7"/>
    <w:rsid w:val="008E293B"/>
    <w:rsid w:val="008E7ACE"/>
    <w:rsid w:val="0095673C"/>
    <w:rsid w:val="009710E2"/>
    <w:rsid w:val="00975F3E"/>
    <w:rsid w:val="009A3CAB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B1BAC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12380"/>
    <w:rsid w:val="00C20B8C"/>
    <w:rsid w:val="00C53E1B"/>
    <w:rsid w:val="00C55B7A"/>
    <w:rsid w:val="00C604EB"/>
    <w:rsid w:val="00C65FDF"/>
    <w:rsid w:val="00C817FB"/>
    <w:rsid w:val="00C97079"/>
    <w:rsid w:val="00CA7716"/>
    <w:rsid w:val="00CB59C3"/>
    <w:rsid w:val="00CC5E7E"/>
    <w:rsid w:val="00CD3C31"/>
    <w:rsid w:val="00CE7710"/>
    <w:rsid w:val="00D14F7F"/>
    <w:rsid w:val="00D44321"/>
    <w:rsid w:val="00D51B19"/>
    <w:rsid w:val="00D5602B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0939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CFD4-4CF2-43C4-BAE6-297F2D2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EISEKO PROVE</vt:lpstr>
    </vt:vector>
  </TitlesOfParts>
  <Company>EISEKO PROVE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9</cp:revision>
  <cp:lastPrinted>2018-04-17T08:07:00Z</cp:lastPrinted>
  <dcterms:created xsi:type="dcterms:W3CDTF">2019-12-10T15:33:00Z</dcterms:created>
  <dcterms:modified xsi:type="dcterms:W3CDTF">2019-12-17T16:23:00Z</dcterms:modified>
</cp:coreProperties>
</file>